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leftFromText="180" w:rightFromText="180" w:vertAnchor="page" w:horzAnchor="page" w:tblpX="1009" w:tblpY="2701"/>
        <w:tblW w:w="10207" w:type="dxa"/>
        <w:tblLayout w:type="fixed"/>
        <w:tblLook w:val="04A0" w:firstRow="1" w:lastRow="0" w:firstColumn="1" w:lastColumn="0" w:noHBand="0" w:noVBand="1"/>
      </w:tblPr>
      <w:tblGrid>
        <w:gridCol w:w="865"/>
        <w:gridCol w:w="9342"/>
      </w:tblGrid>
      <w:tr w:rsidR="00B47192" w14:paraId="1F9DFE53" w14:textId="77777777" w:rsidTr="00B47192">
        <w:trPr>
          <w:trHeight w:val="373"/>
        </w:trPr>
        <w:tc>
          <w:tcPr>
            <w:tcW w:w="865" w:type="dxa"/>
            <w:shd w:val="clear" w:color="auto" w:fill="FFFF00"/>
          </w:tcPr>
          <w:p w14:paraId="54972A6C" w14:textId="77777777" w:rsidR="00B47192" w:rsidRDefault="00B47192" w:rsidP="00B47192">
            <w:r>
              <w:t>STAP</w:t>
            </w:r>
          </w:p>
        </w:tc>
        <w:tc>
          <w:tcPr>
            <w:tcW w:w="9342" w:type="dxa"/>
            <w:shd w:val="clear" w:color="auto" w:fill="FFFF00"/>
          </w:tcPr>
          <w:p w14:paraId="46435198" w14:textId="77777777" w:rsidR="00B47192" w:rsidRDefault="00B47192" w:rsidP="00B47192">
            <w:r>
              <w:t>OPDRACHT</w:t>
            </w:r>
          </w:p>
        </w:tc>
      </w:tr>
      <w:tr w:rsidR="00B47192" w:rsidRPr="00F375FA" w14:paraId="49752674" w14:textId="77777777" w:rsidTr="00B47192">
        <w:tc>
          <w:tcPr>
            <w:tcW w:w="865" w:type="dxa"/>
            <w:shd w:val="clear" w:color="auto" w:fill="FFFF00"/>
          </w:tcPr>
          <w:p w14:paraId="0B328248" w14:textId="77777777" w:rsidR="00B47192" w:rsidRDefault="00B47192" w:rsidP="00B47192">
            <w:r>
              <w:t>1</w:t>
            </w:r>
          </w:p>
        </w:tc>
        <w:tc>
          <w:tcPr>
            <w:tcW w:w="9342" w:type="dxa"/>
          </w:tcPr>
          <w:p w14:paraId="2BBCCC9D" w14:textId="77777777" w:rsidR="00B47192" w:rsidRDefault="00B47192" w:rsidP="00B47192">
            <w:pPr>
              <w:pStyle w:val="Geenafstand"/>
            </w:pPr>
            <w:r>
              <w:t>Lees :</w:t>
            </w:r>
          </w:p>
          <w:p w14:paraId="01F8DA52" w14:textId="77777777" w:rsidR="00B47192" w:rsidRDefault="00B47192" w:rsidP="00B47192">
            <w:pPr>
              <w:pStyle w:val="Geenafstand"/>
            </w:pPr>
            <w:r>
              <w:t xml:space="preserve">Pizza’s  zijn ontstaan omdat arme mensen in Napels (Italië) veel tomaten hadden maar geen oven om brood te bakken.  De bakkers besloten dat de arme bewoners, na het brood bakken, hun eigen brood met tomaten  mochten bakken in de ovens van de bakkers. </w:t>
            </w:r>
          </w:p>
          <w:p w14:paraId="05026F51" w14:textId="77777777" w:rsidR="00A20864" w:rsidRPr="00F375FA" w:rsidRDefault="00A20864" w:rsidP="00B47192">
            <w:pPr>
              <w:pStyle w:val="Geenafstand"/>
            </w:pPr>
          </w:p>
        </w:tc>
      </w:tr>
      <w:tr w:rsidR="00B47192" w:rsidRPr="002E3765" w14:paraId="1061D7A7" w14:textId="77777777" w:rsidTr="00B47192">
        <w:tc>
          <w:tcPr>
            <w:tcW w:w="865" w:type="dxa"/>
            <w:shd w:val="clear" w:color="auto" w:fill="FFFF00"/>
          </w:tcPr>
          <w:p w14:paraId="2E511A8A" w14:textId="77777777" w:rsidR="00B47192" w:rsidRDefault="00B47192" w:rsidP="00B47192">
            <w:r>
              <w:t>2</w:t>
            </w:r>
          </w:p>
        </w:tc>
        <w:tc>
          <w:tcPr>
            <w:tcW w:w="9342" w:type="dxa"/>
          </w:tcPr>
          <w:p w14:paraId="7873F745" w14:textId="77777777" w:rsidR="00B47192" w:rsidRDefault="00B47192" w:rsidP="00B47192">
            <w:pPr>
              <w:rPr>
                <w:rFonts w:ascii="Arial" w:eastAsia="Times New Roman" w:hAnsi="Arial" w:cs="Arial"/>
              </w:rPr>
            </w:pPr>
            <w:r w:rsidRPr="00C62A28">
              <w:rPr>
                <w:rFonts w:ascii="Arial" w:hAnsi="Arial" w:cs="Arial"/>
                <w:b/>
              </w:rPr>
              <w:t>werkwijze:</w:t>
            </w:r>
            <w:r w:rsidRPr="00C62A28">
              <w:rPr>
                <w:rFonts w:ascii="Arial" w:eastAsia="Times New Roman" w:hAnsi="Arial" w:cs="Arial"/>
              </w:rPr>
              <w:t xml:space="preserve"> </w:t>
            </w:r>
            <w:r>
              <w:rPr>
                <w:rFonts w:ascii="Arial" w:eastAsia="Times New Roman" w:hAnsi="Arial" w:cs="Arial"/>
              </w:rPr>
              <w:t>bak de pizza</w:t>
            </w:r>
          </w:p>
          <w:p w14:paraId="13E21BCA" w14:textId="77777777" w:rsidR="00B47192" w:rsidRPr="000B7963" w:rsidRDefault="00B47192" w:rsidP="00B47192">
            <w:pPr>
              <w:rPr>
                <w:rFonts w:ascii="Arial" w:hAnsi="Arial"/>
                <w:b/>
                <w:sz w:val="28"/>
                <w:szCs w:val="28"/>
              </w:rPr>
            </w:pPr>
            <w:r w:rsidRPr="000B7963">
              <w:rPr>
                <w:rFonts w:ascii="Arial" w:hAnsi="Arial"/>
                <w:b/>
                <w:sz w:val="28"/>
                <w:szCs w:val="28"/>
              </w:rPr>
              <w:t xml:space="preserve">Ingrediënten </w:t>
            </w:r>
          </w:p>
          <w:tbl>
            <w:tblPr>
              <w:tblStyle w:val="Tabelraster"/>
              <w:tblW w:w="0" w:type="auto"/>
              <w:tblLayout w:type="fixed"/>
              <w:tblLook w:val="04A0" w:firstRow="1" w:lastRow="0" w:firstColumn="1" w:lastColumn="0" w:noHBand="0" w:noVBand="1"/>
            </w:tblPr>
            <w:tblGrid>
              <w:gridCol w:w="817"/>
              <w:gridCol w:w="2268"/>
              <w:gridCol w:w="5431"/>
            </w:tblGrid>
            <w:tr w:rsidR="00B47192" w:rsidRPr="00E6433A" w14:paraId="04C2744D" w14:textId="77777777" w:rsidTr="0032459A">
              <w:tc>
                <w:tcPr>
                  <w:tcW w:w="817" w:type="dxa"/>
                </w:tcPr>
                <w:p w14:paraId="6450C276" w14:textId="77777777" w:rsidR="00B47192" w:rsidRPr="00E6433A" w:rsidRDefault="00B47192" w:rsidP="00190ECE">
                  <w:pPr>
                    <w:framePr w:hSpace="180" w:wrap="around" w:vAnchor="page" w:hAnchor="page" w:x="1009" w:y="2701"/>
                    <w:rPr>
                      <w:rFonts w:ascii="Arial" w:hAnsi="Arial"/>
                    </w:rPr>
                  </w:pPr>
                </w:p>
              </w:tc>
              <w:tc>
                <w:tcPr>
                  <w:tcW w:w="2268" w:type="dxa"/>
                </w:tcPr>
                <w:p w14:paraId="09411DE9" w14:textId="77777777" w:rsidR="00B47192" w:rsidRPr="00E6433A" w:rsidRDefault="00B47192" w:rsidP="00190ECE">
                  <w:pPr>
                    <w:framePr w:hSpace="180" w:wrap="around" w:vAnchor="page" w:hAnchor="page" w:x="1009" w:y="2701"/>
                    <w:rPr>
                      <w:rFonts w:ascii="Arial" w:hAnsi="Arial"/>
                      <w:b/>
                    </w:rPr>
                  </w:pPr>
                  <w:r w:rsidRPr="00E6433A">
                    <w:rPr>
                      <w:rFonts w:ascii="Arial" w:hAnsi="Arial"/>
                      <w:b/>
                    </w:rPr>
                    <w:t>hoeveel</w:t>
                  </w:r>
                </w:p>
              </w:tc>
              <w:tc>
                <w:tcPr>
                  <w:tcW w:w="5431" w:type="dxa"/>
                </w:tcPr>
                <w:p w14:paraId="22251C7C" w14:textId="77777777" w:rsidR="00B47192" w:rsidRPr="00E6433A" w:rsidRDefault="00B47192" w:rsidP="00190ECE">
                  <w:pPr>
                    <w:framePr w:hSpace="180" w:wrap="around" w:vAnchor="page" w:hAnchor="page" w:x="1009" w:y="2701"/>
                    <w:rPr>
                      <w:rFonts w:ascii="Arial" w:hAnsi="Arial"/>
                      <w:b/>
                    </w:rPr>
                  </w:pPr>
                  <w:r w:rsidRPr="00E6433A">
                    <w:rPr>
                      <w:rFonts w:ascii="Arial" w:hAnsi="Arial"/>
                      <w:b/>
                    </w:rPr>
                    <w:t xml:space="preserve">Ingrediënten. </w:t>
                  </w:r>
                </w:p>
              </w:tc>
            </w:tr>
            <w:tr w:rsidR="00B47192" w:rsidRPr="00E6433A" w14:paraId="0FD4D3FE" w14:textId="77777777" w:rsidTr="0032459A">
              <w:tc>
                <w:tcPr>
                  <w:tcW w:w="817" w:type="dxa"/>
                </w:tcPr>
                <w:p w14:paraId="32F46ABE" w14:textId="77777777" w:rsidR="00B47192" w:rsidRPr="00E6433A" w:rsidRDefault="00B47192" w:rsidP="00190ECE">
                  <w:pPr>
                    <w:framePr w:hSpace="180" w:wrap="around" w:vAnchor="page" w:hAnchor="page" w:x="1009" w:y="2701"/>
                    <w:rPr>
                      <w:rFonts w:ascii="Arial" w:hAnsi="Arial"/>
                    </w:rPr>
                  </w:pPr>
                </w:p>
              </w:tc>
              <w:tc>
                <w:tcPr>
                  <w:tcW w:w="2268" w:type="dxa"/>
                </w:tcPr>
                <w:p w14:paraId="65AFBA69"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250 gr </w:t>
                  </w:r>
                </w:p>
              </w:tc>
              <w:tc>
                <w:tcPr>
                  <w:tcW w:w="5431" w:type="dxa"/>
                </w:tcPr>
                <w:p w14:paraId="218F419C" w14:textId="77777777" w:rsidR="00B47192" w:rsidRPr="00E6433A" w:rsidRDefault="00B47192" w:rsidP="00190ECE">
                  <w:pPr>
                    <w:framePr w:hSpace="180" w:wrap="around" w:vAnchor="page" w:hAnchor="page" w:x="1009" w:y="2701"/>
                    <w:rPr>
                      <w:rFonts w:ascii="Arial" w:hAnsi="Arial"/>
                    </w:rPr>
                  </w:pPr>
                  <w:r w:rsidRPr="00E6433A">
                    <w:rPr>
                      <w:rFonts w:ascii="Arial" w:hAnsi="Arial"/>
                    </w:rPr>
                    <w:t>Broodmix/pizza mix  ( 1/2pak)</w:t>
                  </w:r>
                </w:p>
              </w:tc>
            </w:tr>
            <w:tr w:rsidR="00B47192" w:rsidRPr="00E6433A" w14:paraId="722C2B0C" w14:textId="77777777" w:rsidTr="0032459A">
              <w:tc>
                <w:tcPr>
                  <w:tcW w:w="817" w:type="dxa"/>
                </w:tcPr>
                <w:p w14:paraId="72D57456" w14:textId="77777777" w:rsidR="00B47192" w:rsidRPr="00E6433A" w:rsidRDefault="00B47192" w:rsidP="00190ECE">
                  <w:pPr>
                    <w:framePr w:hSpace="180" w:wrap="around" w:vAnchor="page" w:hAnchor="page" w:x="1009" w:y="2701"/>
                    <w:rPr>
                      <w:rFonts w:ascii="Arial" w:hAnsi="Arial"/>
                    </w:rPr>
                  </w:pPr>
                </w:p>
              </w:tc>
              <w:tc>
                <w:tcPr>
                  <w:tcW w:w="2268" w:type="dxa"/>
                </w:tcPr>
                <w:p w14:paraId="01DD08DF" w14:textId="77777777" w:rsidR="00B47192" w:rsidRPr="00E6433A" w:rsidRDefault="00B47192" w:rsidP="00190ECE">
                  <w:pPr>
                    <w:framePr w:hSpace="180" w:wrap="around" w:vAnchor="page" w:hAnchor="page" w:x="1009" w:y="2701"/>
                    <w:rPr>
                      <w:rFonts w:ascii="Arial" w:hAnsi="Arial"/>
                    </w:rPr>
                  </w:pPr>
                  <w:r w:rsidRPr="00E6433A">
                    <w:rPr>
                      <w:rFonts w:ascii="Arial" w:hAnsi="Arial"/>
                    </w:rPr>
                    <w:t>50gr/2 eetlepels</w:t>
                  </w:r>
                </w:p>
              </w:tc>
              <w:tc>
                <w:tcPr>
                  <w:tcW w:w="5431" w:type="dxa"/>
                </w:tcPr>
                <w:p w14:paraId="17AA0FC8" w14:textId="77777777" w:rsidR="00B47192" w:rsidRPr="00E6433A" w:rsidRDefault="00B47192" w:rsidP="00190ECE">
                  <w:pPr>
                    <w:framePr w:hSpace="180" w:wrap="around" w:vAnchor="page" w:hAnchor="page" w:x="1009" w:y="2701"/>
                    <w:rPr>
                      <w:rFonts w:ascii="Arial" w:hAnsi="Arial"/>
                    </w:rPr>
                  </w:pPr>
                  <w:r w:rsidRPr="00E6433A">
                    <w:rPr>
                      <w:rFonts w:ascii="Arial" w:hAnsi="Arial"/>
                    </w:rPr>
                    <w:t>Margarine / olijfolie</w:t>
                  </w:r>
                </w:p>
              </w:tc>
            </w:tr>
            <w:tr w:rsidR="00B47192" w:rsidRPr="00E6433A" w14:paraId="4E8A5986" w14:textId="77777777" w:rsidTr="0032459A">
              <w:tc>
                <w:tcPr>
                  <w:tcW w:w="817" w:type="dxa"/>
                </w:tcPr>
                <w:p w14:paraId="237C4F77" w14:textId="77777777" w:rsidR="00B47192" w:rsidRPr="00E6433A" w:rsidRDefault="00B47192" w:rsidP="00190ECE">
                  <w:pPr>
                    <w:framePr w:hSpace="180" w:wrap="around" w:vAnchor="page" w:hAnchor="page" w:x="1009" w:y="2701"/>
                    <w:rPr>
                      <w:rFonts w:ascii="Arial" w:hAnsi="Arial"/>
                    </w:rPr>
                  </w:pPr>
                </w:p>
              </w:tc>
              <w:tc>
                <w:tcPr>
                  <w:tcW w:w="2268" w:type="dxa"/>
                </w:tcPr>
                <w:p w14:paraId="7301557B" w14:textId="77777777" w:rsidR="00B47192" w:rsidRPr="00E6433A" w:rsidRDefault="00B47192" w:rsidP="00190ECE">
                  <w:pPr>
                    <w:framePr w:hSpace="180" w:wrap="around" w:vAnchor="page" w:hAnchor="page" w:x="1009" w:y="2701"/>
                    <w:rPr>
                      <w:rFonts w:ascii="Arial" w:hAnsi="Arial"/>
                    </w:rPr>
                  </w:pPr>
                  <w:r w:rsidRPr="00E6433A">
                    <w:rPr>
                      <w:rFonts w:ascii="Arial" w:hAnsi="Arial"/>
                    </w:rPr>
                    <w:t>?</w:t>
                  </w:r>
                </w:p>
              </w:tc>
              <w:tc>
                <w:tcPr>
                  <w:tcW w:w="5431" w:type="dxa"/>
                </w:tcPr>
                <w:p w14:paraId="153933F1" w14:textId="77777777" w:rsidR="00B47192" w:rsidRPr="00E6433A" w:rsidRDefault="00B47192" w:rsidP="00190ECE">
                  <w:pPr>
                    <w:framePr w:hSpace="180" w:wrap="around" w:vAnchor="page" w:hAnchor="page" w:x="1009" w:y="2701"/>
                    <w:rPr>
                      <w:rFonts w:ascii="Arial" w:hAnsi="Arial"/>
                    </w:rPr>
                  </w:pPr>
                  <w:r w:rsidRPr="00E6433A">
                    <w:rPr>
                      <w:rFonts w:ascii="Arial" w:hAnsi="Arial"/>
                    </w:rPr>
                    <w:t>Hand warm water  ( zie verpakking)</w:t>
                  </w:r>
                </w:p>
              </w:tc>
            </w:tr>
            <w:tr w:rsidR="00B47192" w:rsidRPr="00E6433A" w14:paraId="19A1D0CC" w14:textId="77777777" w:rsidTr="0032459A">
              <w:tc>
                <w:tcPr>
                  <w:tcW w:w="817" w:type="dxa"/>
                </w:tcPr>
                <w:p w14:paraId="2C9953A1" w14:textId="77777777" w:rsidR="00B47192" w:rsidRPr="00E6433A" w:rsidRDefault="00B47192" w:rsidP="00190ECE">
                  <w:pPr>
                    <w:framePr w:hSpace="180" w:wrap="around" w:vAnchor="page" w:hAnchor="page" w:x="1009" w:y="2701"/>
                    <w:rPr>
                      <w:rFonts w:ascii="Arial" w:hAnsi="Arial"/>
                    </w:rPr>
                  </w:pPr>
                </w:p>
              </w:tc>
              <w:tc>
                <w:tcPr>
                  <w:tcW w:w="2268" w:type="dxa"/>
                </w:tcPr>
                <w:p w14:paraId="112A1B30"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1 </w:t>
                  </w:r>
                </w:p>
              </w:tc>
              <w:tc>
                <w:tcPr>
                  <w:tcW w:w="5431" w:type="dxa"/>
                </w:tcPr>
                <w:p w14:paraId="1761AFCC" w14:textId="77777777" w:rsidR="00B47192" w:rsidRPr="00E6433A" w:rsidRDefault="00B47192" w:rsidP="00190ECE">
                  <w:pPr>
                    <w:framePr w:hSpace="180" w:wrap="around" w:vAnchor="page" w:hAnchor="page" w:x="1009" w:y="2701"/>
                    <w:rPr>
                      <w:rFonts w:ascii="Arial" w:hAnsi="Arial"/>
                    </w:rPr>
                  </w:pPr>
                  <w:r w:rsidRPr="00E6433A">
                    <w:rPr>
                      <w:rFonts w:ascii="Arial" w:hAnsi="Arial"/>
                    </w:rPr>
                    <w:t>ui</w:t>
                  </w:r>
                </w:p>
              </w:tc>
            </w:tr>
            <w:tr w:rsidR="00B47192" w:rsidRPr="00E6433A" w14:paraId="6805DCA7" w14:textId="77777777" w:rsidTr="0032459A">
              <w:tc>
                <w:tcPr>
                  <w:tcW w:w="817" w:type="dxa"/>
                </w:tcPr>
                <w:p w14:paraId="6FD3D19C" w14:textId="77777777" w:rsidR="00B47192" w:rsidRPr="00E6433A" w:rsidRDefault="00B47192" w:rsidP="00190ECE">
                  <w:pPr>
                    <w:framePr w:hSpace="180" w:wrap="around" w:vAnchor="page" w:hAnchor="page" w:x="1009" w:y="2701"/>
                    <w:rPr>
                      <w:rFonts w:ascii="Arial" w:hAnsi="Arial"/>
                    </w:rPr>
                  </w:pPr>
                </w:p>
              </w:tc>
              <w:tc>
                <w:tcPr>
                  <w:tcW w:w="2268" w:type="dxa"/>
                </w:tcPr>
                <w:p w14:paraId="2C1D5405"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50 gr </w:t>
                  </w:r>
                </w:p>
              </w:tc>
              <w:tc>
                <w:tcPr>
                  <w:tcW w:w="5431" w:type="dxa"/>
                </w:tcPr>
                <w:p w14:paraId="7C2D1184" w14:textId="77777777" w:rsidR="00B47192" w:rsidRPr="00E6433A" w:rsidRDefault="00B47192" w:rsidP="00190ECE">
                  <w:pPr>
                    <w:framePr w:hSpace="180" w:wrap="around" w:vAnchor="page" w:hAnchor="page" w:x="1009" w:y="2701"/>
                    <w:rPr>
                      <w:rFonts w:ascii="Arial" w:hAnsi="Arial"/>
                    </w:rPr>
                  </w:pPr>
                  <w:r w:rsidRPr="00E6433A">
                    <w:rPr>
                      <w:rFonts w:ascii="Arial" w:hAnsi="Arial"/>
                    </w:rPr>
                    <w:t>salami</w:t>
                  </w:r>
                </w:p>
              </w:tc>
            </w:tr>
            <w:tr w:rsidR="00B47192" w:rsidRPr="00E6433A" w14:paraId="746172B1" w14:textId="77777777" w:rsidTr="0032459A">
              <w:tc>
                <w:tcPr>
                  <w:tcW w:w="817" w:type="dxa"/>
                </w:tcPr>
                <w:p w14:paraId="43EEDB7E" w14:textId="77777777" w:rsidR="00B47192" w:rsidRPr="00E6433A" w:rsidRDefault="00B47192" w:rsidP="00190ECE">
                  <w:pPr>
                    <w:framePr w:hSpace="180" w:wrap="around" w:vAnchor="page" w:hAnchor="page" w:x="1009" w:y="2701"/>
                    <w:rPr>
                      <w:rFonts w:ascii="Arial" w:hAnsi="Arial"/>
                    </w:rPr>
                  </w:pPr>
                </w:p>
              </w:tc>
              <w:tc>
                <w:tcPr>
                  <w:tcW w:w="2268" w:type="dxa"/>
                </w:tcPr>
                <w:p w14:paraId="3D674F09"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¼ stuk </w:t>
                  </w:r>
                </w:p>
              </w:tc>
              <w:tc>
                <w:tcPr>
                  <w:tcW w:w="5431" w:type="dxa"/>
                </w:tcPr>
                <w:p w14:paraId="3F4FD314" w14:textId="77777777" w:rsidR="00B47192" w:rsidRPr="00E6433A" w:rsidRDefault="00B47192" w:rsidP="00190ECE">
                  <w:pPr>
                    <w:framePr w:hSpace="180" w:wrap="around" w:vAnchor="page" w:hAnchor="page" w:x="1009" w:y="2701"/>
                    <w:rPr>
                      <w:rFonts w:ascii="Arial" w:hAnsi="Arial"/>
                    </w:rPr>
                  </w:pPr>
                  <w:r w:rsidRPr="00E6433A">
                    <w:rPr>
                      <w:rFonts w:ascii="Arial" w:hAnsi="Arial"/>
                    </w:rPr>
                    <w:t>Rode paprika</w:t>
                  </w:r>
                </w:p>
              </w:tc>
            </w:tr>
            <w:tr w:rsidR="00B47192" w:rsidRPr="00E6433A" w14:paraId="43289495" w14:textId="77777777" w:rsidTr="0032459A">
              <w:tc>
                <w:tcPr>
                  <w:tcW w:w="817" w:type="dxa"/>
                </w:tcPr>
                <w:p w14:paraId="5979D4A1" w14:textId="77777777" w:rsidR="00B47192" w:rsidRPr="00E6433A" w:rsidRDefault="00B47192" w:rsidP="00190ECE">
                  <w:pPr>
                    <w:framePr w:hSpace="180" w:wrap="around" w:vAnchor="page" w:hAnchor="page" w:x="1009" w:y="2701"/>
                    <w:rPr>
                      <w:rFonts w:ascii="Arial" w:hAnsi="Arial"/>
                    </w:rPr>
                  </w:pPr>
                </w:p>
              </w:tc>
              <w:tc>
                <w:tcPr>
                  <w:tcW w:w="2268" w:type="dxa"/>
                </w:tcPr>
                <w:p w14:paraId="31DF06B8" w14:textId="77777777" w:rsidR="00B47192" w:rsidRPr="00E6433A" w:rsidRDefault="00B47192" w:rsidP="00190ECE">
                  <w:pPr>
                    <w:framePr w:hSpace="180" w:wrap="around" w:vAnchor="page" w:hAnchor="page" w:x="1009" w:y="2701"/>
                    <w:rPr>
                      <w:rFonts w:ascii="Arial" w:hAnsi="Arial"/>
                    </w:rPr>
                  </w:pPr>
                  <w:r w:rsidRPr="00E6433A">
                    <w:rPr>
                      <w:rFonts w:ascii="Arial" w:hAnsi="Arial"/>
                    </w:rPr>
                    <w:t>¼ stuk</w:t>
                  </w:r>
                </w:p>
              </w:tc>
              <w:tc>
                <w:tcPr>
                  <w:tcW w:w="5431" w:type="dxa"/>
                </w:tcPr>
                <w:p w14:paraId="54119FB4" w14:textId="77777777" w:rsidR="00B47192" w:rsidRPr="00E6433A" w:rsidRDefault="00B47192" w:rsidP="00190ECE">
                  <w:pPr>
                    <w:framePr w:hSpace="180" w:wrap="around" w:vAnchor="page" w:hAnchor="page" w:x="1009" w:y="2701"/>
                    <w:rPr>
                      <w:rFonts w:ascii="Arial" w:hAnsi="Arial"/>
                    </w:rPr>
                  </w:pPr>
                  <w:r w:rsidRPr="00E6433A">
                    <w:rPr>
                      <w:rFonts w:ascii="Arial" w:hAnsi="Arial"/>
                    </w:rPr>
                    <w:t>Groene paprika</w:t>
                  </w:r>
                </w:p>
              </w:tc>
            </w:tr>
            <w:tr w:rsidR="00B47192" w:rsidRPr="00E6433A" w14:paraId="23F62FC0" w14:textId="77777777" w:rsidTr="0032459A">
              <w:tc>
                <w:tcPr>
                  <w:tcW w:w="817" w:type="dxa"/>
                </w:tcPr>
                <w:p w14:paraId="06D8E9F4" w14:textId="77777777" w:rsidR="00B47192" w:rsidRPr="00E6433A" w:rsidRDefault="00B47192" w:rsidP="00190ECE">
                  <w:pPr>
                    <w:framePr w:hSpace="180" w:wrap="around" w:vAnchor="page" w:hAnchor="page" w:x="1009" w:y="2701"/>
                    <w:rPr>
                      <w:rFonts w:ascii="Arial" w:hAnsi="Arial"/>
                    </w:rPr>
                  </w:pPr>
                </w:p>
              </w:tc>
              <w:tc>
                <w:tcPr>
                  <w:tcW w:w="2268" w:type="dxa"/>
                </w:tcPr>
                <w:p w14:paraId="4A93F69A"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½ pot </w:t>
                  </w:r>
                </w:p>
              </w:tc>
              <w:tc>
                <w:tcPr>
                  <w:tcW w:w="5431" w:type="dxa"/>
                </w:tcPr>
                <w:p w14:paraId="29685E4B" w14:textId="77777777" w:rsidR="00B47192" w:rsidRPr="00E6433A" w:rsidRDefault="00B47192" w:rsidP="00190ECE">
                  <w:pPr>
                    <w:framePr w:hSpace="180" w:wrap="around" w:vAnchor="page" w:hAnchor="page" w:x="1009" w:y="2701"/>
                    <w:rPr>
                      <w:rFonts w:ascii="Arial" w:hAnsi="Arial"/>
                    </w:rPr>
                  </w:pPr>
                  <w:r w:rsidRPr="00E6433A">
                    <w:rPr>
                      <w:rFonts w:ascii="Arial" w:hAnsi="Arial"/>
                    </w:rPr>
                    <w:t>Italiaanse tomatensaus</w:t>
                  </w:r>
                </w:p>
              </w:tc>
            </w:tr>
            <w:tr w:rsidR="00B47192" w:rsidRPr="00E6433A" w14:paraId="30DA47FB" w14:textId="77777777" w:rsidTr="0032459A">
              <w:tc>
                <w:tcPr>
                  <w:tcW w:w="817" w:type="dxa"/>
                </w:tcPr>
                <w:p w14:paraId="36929DAF" w14:textId="77777777" w:rsidR="00B47192" w:rsidRPr="00E6433A" w:rsidRDefault="00B47192" w:rsidP="00190ECE">
                  <w:pPr>
                    <w:framePr w:hSpace="180" w:wrap="around" w:vAnchor="page" w:hAnchor="page" w:x="1009" w:y="2701"/>
                    <w:rPr>
                      <w:rFonts w:ascii="Arial" w:hAnsi="Arial"/>
                    </w:rPr>
                  </w:pPr>
                </w:p>
              </w:tc>
              <w:tc>
                <w:tcPr>
                  <w:tcW w:w="2268" w:type="dxa"/>
                </w:tcPr>
                <w:p w14:paraId="31B8209C"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100gr </w:t>
                  </w:r>
                </w:p>
              </w:tc>
              <w:tc>
                <w:tcPr>
                  <w:tcW w:w="5431" w:type="dxa"/>
                </w:tcPr>
                <w:p w14:paraId="7FC7D8EF" w14:textId="77777777" w:rsidR="00B47192" w:rsidRPr="00E6433A" w:rsidRDefault="00B47192" w:rsidP="00190ECE">
                  <w:pPr>
                    <w:framePr w:hSpace="180" w:wrap="around" w:vAnchor="page" w:hAnchor="page" w:x="1009" w:y="2701"/>
                    <w:rPr>
                      <w:rFonts w:ascii="Arial" w:hAnsi="Arial"/>
                    </w:rPr>
                  </w:pPr>
                  <w:r w:rsidRPr="00E6433A">
                    <w:rPr>
                      <w:rFonts w:ascii="Arial" w:hAnsi="Arial"/>
                    </w:rPr>
                    <w:t>Geraspte kaas</w:t>
                  </w:r>
                </w:p>
              </w:tc>
            </w:tr>
            <w:tr w:rsidR="00B47192" w:rsidRPr="00E6433A" w14:paraId="48CC4786" w14:textId="77777777" w:rsidTr="0032459A">
              <w:tc>
                <w:tcPr>
                  <w:tcW w:w="817" w:type="dxa"/>
                </w:tcPr>
                <w:p w14:paraId="4108251A" w14:textId="77777777" w:rsidR="00B47192" w:rsidRPr="00E6433A" w:rsidRDefault="00B47192" w:rsidP="00190ECE">
                  <w:pPr>
                    <w:framePr w:hSpace="180" w:wrap="around" w:vAnchor="page" w:hAnchor="page" w:x="1009" w:y="2701"/>
                    <w:rPr>
                      <w:rFonts w:ascii="Arial" w:hAnsi="Arial"/>
                    </w:rPr>
                  </w:pPr>
                </w:p>
              </w:tc>
              <w:tc>
                <w:tcPr>
                  <w:tcW w:w="2268" w:type="dxa"/>
                </w:tcPr>
                <w:p w14:paraId="708423C5"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2 theelepels </w:t>
                  </w:r>
                </w:p>
              </w:tc>
              <w:tc>
                <w:tcPr>
                  <w:tcW w:w="5431" w:type="dxa"/>
                </w:tcPr>
                <w:p w14:paraId="185D27CB" w14:textId="2D8E28A2" w:rsidR="00B47192" w:rsidRPr="00E6433A" w:rsidRDefault="00B47192" w:rsidP="00190ECE">
                  <w:pPr>
                    <w:framePr w:hSpace="180" w:wrap="around" w:vAnchor="page" w:hAnchor="page" w:x="1009" w:y="2701"/>
                    <w:rPr>
                      <w:rFonts w:ascii="Arial" w:hAnsi="Arial"/>
                    </w:rPr>
                  </w:pPr>
                  <w:r w:rsidRPr="00E6433A">
                    <w:rPr>
                      <w:rFonts w:ascii="Arial" w:hAnsi="Arial"/>
                    </w:rPr>
                    <w:t xml:space="preserve">Italiaanse </w:t>
                  </w:r>
                  <w:r w:rsidR="00FE5E74">
                    <w:rPr>
                      <w:rFonts w:ascii="Arial" w:hAnsi="Arial"/>
                    </w:rPr>
                    <w:t>pizza kruiden</w:t>
                  </w:r>
                </w:p>
              </w:tc>
            </w:tr>
            <w:tr w:rsidR="00B47192" w:rsidRPr="00E6433A" w14:paraId="0DFB8CF4" w14:textId="77777777" w:rsidTr="0032459A">
              <w:tc>
                <w:tcPr>
                  <w:tcW w:w="817" w:type="dxa"/>
                </w:tcPr>
                <w:p w14:paraId="5FE0C308" w14:textId="77777777" w:rsidR="00B47192" w:rsidRPr="00E6433A" w:rsidRDefault="00B47192" w:rsidP="00190ECE">
                  <w:pPr>
                    <w:framePr w:hSpace="180" w:wrap="around" w:vAnchor="page" w:hAnchor="page" w:x="1009" w:y="2701"/>
                    <w:rPr>
                      <w:rFonts w:ascii="Arial" w:hAnsi="Arial"/>
                    </w:rPr>
                  </w:pPr>
                </w:p>
              </w:tc>
              <w:tc>
                <w:tcPr>
                  <w:tcW w:w="2268" w:type="dxa"/>
                </w:tcPr>
                <w:p w14:paraId="4CA70490" w14:textId="77777777" w:rsidR="00B47192" w:rsidRPr="00E6433A" w:rsidRDefault="00B47192" w:rsidP="00190ECE">
                  <w:pPr>
                    <w:framePr w:hSpace="180" w:wrap="around" w:vAnchor="page" w:hAnchor="page" w:x="1009" w:y="2701"/>
                    <w:rPr>
                      <w:rFonts w:ascii="Arial" w:hAnsi="Arial"/>
                    </w:rPr>
                  </w:pPr>
                </w:p>
              </w:tc>
              <w:tc>
                <w:tcPr>
                  <w:tcW w:w="5431" w:type="dxa"/>
                </w:tcPr>
                <w:p w14:paraId="3E66EF6A" w14:textId="77777777" w:rsidR="00B47192" w:rsidRPr="00E6433A" w:rsidRDefault="00B47192" w:rsidP="00190ECE">
                  <w:pPr>
                    <w:framePr w:hSpace="180" w:wrap="around" w:vAnchor="page" w:hAnchor="page" w:x="1009" w:y="2701"/>
                    <w:rPr>
                      <w:rFonts w:ascii="Arial" w:hAnsi="Arial"/>
                    </w:rPr>
                  </w:pPr>
                </w:p>
              </w:tc>
            </w:tr>
          </w:tbl>
          <w:p w14:paraId="065B1F25" w14:textId="77777777" w:rsidR="00B47192" w:rsidRDefault="00B47192" w:rsidP="00B47192">
            <w:pPr>
              <w:rPr>
                <w:rFonts w:ascii="Arial" w:eastAsia="Times New Roman" w:hAnsi="Arial" w:cs="Arial"/>
              </w:rPr>
            </w:pPr>
          </w:p>
          <w:p w14:paraId="70C69240" w14:textId="77777777" w:rsidR="00B47192" w:rsidRPr="000B7963" w:rsidRDefault="00B47192" w:rsidP="00B47192">
            <w:pPr>
              <w:rPr>
                <w:rFonts w:ascii="Arial" w:hAnsi="Arial"/>
                <w:b/>
                <w:sz w:val="28"/>
                <w:szCs w:val="28"/>
              </w:rPr>
            </w:pPr>
            <w:r w:rsidRPr="000B7963">
              <w:rPr>
                <w:rFonts w:ascii="Arial" w:hAnsi="Arial"/>
                <w:b/>
                <w:sz w:val="28"/>
                <w:szCs w:val="28"/>
              </w:rPr>
              <w:t>Bereidingswijze</w:t>
            </w:r>
          </w:p>
          <w:tbl>
            <w:tblPr>
              <w:tblStyle w:val="Tabelraster"/>
              <w:tblW w:w="0" w:type="auto"/>
              <w:tblLayout w:type="fixed"/>
              <w:tblLook w:val="04A0" w:firstRow="1" w:lastRow="0" w:firstColumn="1" w:lastColumn="0" w:noHBand="0" w:noVBand="1"/>
            </w:tblPr>
            <w:tblGrid>
              <w:gridCol w:w="817"/>
              <w:gridCol w:w="709"/>
              <w:gridCol w:w="6990"/>
            </w:tblGrid>
            <w:tr w:rsidR="00B47192" w:rsidRPr="00E6433A" w14:paraId="0B8749DF" w14:textId="77777777" w:rsidTr="0032459A">
              <w:tc>
                <w:tcPr>
                  <w:tcW w:w="817" w:type="dxa"/>
                </w:tcPr>
                <w:p w14:paraId="0CE589DA" w14:textId="77777777" w:rsidR="00B47192" w:rsidRPr="00E6433A" w:rsidRDefault="00B47192" w:rsidP="00190ECE">
                  <w:pPr>
                    <w:framePr w:hSpace="180" w:wrap="around" w:vAnchor="page" w:hAnchor="page" w:x="1009" w:y="2701"/>
                    <w:rPr>
                      <w:rFonts w:ascii="Arial" w:hAnsi="Arial"/>
                    </w:rPr>
                  </w:pPr>
                </w:p>
              </w:tc>
              <w:tc>
                <w:tcPr>
                  <w:tcW w:w="709" w:type="dxa"/>
                </w:tcPr>
                <w:p w14:paraId="5CE6398C" w14:textId="77777777" w:rsidR="00B47192" w:rsidRPr="00E6433A" w:rsidRDefault="00B47192" w:rsidP="00190ECE">
                  <w:pPr>
                    <w:framePr w:hSpace="180" w:wrap="around" w:vAnchor="page" w:hAnchor="page" w:x="1009" w:y="2701"/>
                    <w:rPr>
                      <w:rFonts w:ascii="Arial" w:hAnsi="Arial"/>
                    </w:rPr>
                  </w:pPr>
                  <w:r w:rsidRPr="00E6433A">
                    <w:rPr>
                      <w:rFonts w:ascii="Arial" w:hAnsi="Arial"/>
                    </w:rPr>
                    <w:t>1</w:t>
                  </w:r>
                </w:p>
              </w:tc>
              <w:tc>
                <w:tcPr>
                  <w:tcW w:w="6990" w:type="dxa"/>
                </w:tcPr>
                <w:p w14:paraId="073AA966" w14:textId="77777777" w:rsidR="00B47192" w:rsidRPr="00E6433A" w:rsidRDefault="00B47192" w:rsidP="00190ECE">
                  <w:pPr>
                    <w:framePr w:hSpace="180" w:wrap="around" w:vAnchor="page" w:hAnchor="page" w:x="1009" w:y="2701"/>
                    <w:rPr>
                      <w:rFonts w:ascii="Arial" w:hAnsi="Arial"/>
                    </w:rPr>
                  </w:pPr>
                  <w:r w:rsidRPr="00E6433A">
                    <w:rPr>
                      <w:rFonts w:ascii="Arial" w:hAnsi="Arial"/>
                    </w:rPr>
                    <w:t xml:space="preserve">Zet de materialen klaar: </w:t>
                  </w:r>
                </w:p>
                <w:p w14:paraId="708152FE" w14:textId="53AEB868" w:rsidR="00B47192" w:rsidRDefault="00B47192" w:rsidP="00190ECE">
                  <w:pPr>
                    <w:framePr w:hSpace="180" w:wrap="around" w:vAnchor="page" w:hAnchor="page" w:x="1009" w:y="2701"/>
                    <w:rPr>
                      <w:rFonts w:ascii="Arial" w:hAnsi="Arial"/>
                    </w:rPr>
                  </w:pPr>
                  <w:r w:rsidRPr="00E6433A">
                    <w:rPr>
                      <w:rFonts w:ascii="Arial" w:hAnsi="Arial"/>
                    </w:rPr>
                    <w:t xml:space="preserve">materialenbord, afvalbak, handdoek, theedoek, vaatdoek, mengkom, 4 bakjes, snijmesjes, deegrol, lepel, theelepel, </w:t>
                  </w:r>
                  <w:r w:rsidR="006F7AB5">
                    <w:rPr>
                      <w:rFonts w:ascii="Arial" w:hAnsi="Arial"/>
                    </w:rPr>
                    <w:t xml:space="preserve">drinkglas, </w:t>
                  </w:r>
                  <w:r w:rsidRPr="00E6433A">
                    <w:rPr>
                      <w:rFonts w:ascii="Arial" w:hAnsi="Arial"/>
                    </w:rPr>
                    <w:t>maatbeker, snijplank, pannenlappen</w:t>
                  </w:r>
                  <w:r>
                    <w:rPr>
                      <w:rFonts w:ascii="Arial" w:hAnsi="Arial"/>
                    </w:rPr>
                    <w:t>, kookwekker</w:t>
                  </w:r>
                </w:p>
                <w:p w14:paraId="2C59C92B" w14:textId="77777777" w:rsidR="00B47192" w:rsidRPr="00E6433A" w:rsidRDefault="00B47192" w:rsidP="00190ECE">
                  <w:pPr>
                    <w:framePr w:hSpace="180" w:wrap="around" w:vAnchor="page" w:hAnchor="page" w:x="1009" w:y="2701"/>
                    <w:rPr>
                      <w:rFonts w:ascii="Arial" w:hAnsi="Arial"/>
                    </w:rPr>
                  </w:pPr>
                </w:p>
              </w:tc>
            </w:tr>
            <w:tr w:rsidR="00B47192" w:rsidRPr="00E6433A" w14:paraId="2BC51A8E" w14:textId="77777777" w:rsidTr="0032459A">
              <w:tc>
                <w:tcPr>
                  <w:tcW w:w="817" w:type="dxa"/>
                </w:tcPr>
                <w:p w14:paraId="60299BEB" w14:textId="77777777" w:rsidR="00B47192" w:rsidRPr="00E6433A" w:rsidRDefault="00B47192" w:rsidP="00190ECE">
                  <w:pPr>
                    <w:framePr w:hSpace="180" w:wrap="around" w:vAnchor="page" w:hAnchor="page" w:x="1009" w:y="2701"/>
                    <w:rPr>
                      <w:rFonts w:ascii="Arial" w:hAnsi="Arial"/>
                    </w:rPr>
                  </w:pPr>
                </w:p>
              </w:tc>
              <w:tc>
                <w:tcPr>
                  <w:tcW w:w="709" w:type="dxa"/>
                </w:tcPr>
                <w:p w14:paraId="374F7125" w14:textId="77777777" w:rsidR="00B47192" w:rsidRPr="00E6433A" w:rsidRDefault="00B47192" w:rsidP="00190ECE">
                  <w:pPr>
                    <w:framePr w:hSpace="180" w:wrap="around" w:vAnchor="page" w:hAnchor="page" w:x="1009" w:y="2701"/>
                    <w:rPr>
                      <w:rFonts w:ascii="Arial" w:hAnsi="Arial"/>
                    </w:rPr>
                  </w:pPr>
                  <w:r>
                    <w:rPr>
                      <w:rFonts w:ascii="Arial" w:hAnsi="Arial"/>
                    </w:rPr>
                    <w:t xml:space="preserve">2. </w:t>
                  </w:r>
                </w:p>
              </w:tc>
              <w:tc>
                <w:tcPr>
                  <w:tcW w:w="6990" w:type="dxa"/>
                </w:tcPr>
                <w:p w14:paraId="7DB46C0F" w14:textId="77777777" w:rsidR="00B47192" w:rsidRDefault="00B47192" w:rsidP="00190ECE">
                  <w:pPr>
                    <w:framePr w:hSpace="180" w:wrap="around" w:vAnchor="page" w:hAnchor="page" w:x="1009" w:y="2701"/>
                    <w:rPr>
                      <w:rFonts w:ascii="Arial" w:hAnsi="Arial"/>
                    </w:rPr>
                  </w:pPr>
                  <w:r>
                    <w:rPr>
                      <w:rFonts w:ascii="Arial" w:hAnsi="Arial"/>
                    </w:rPr>
                    <w:t>Doe de mix in een mengkom en voeg margarine/olijfolie.</w:t>
                  </w:r>
                </w:p>
                <w:p w14:paraId="0DA27091" w14:textId="77777777" w:rsidR="00B47192" w:rsidRPr="00E6433A" w:rsidRDefault="00B47192" w:rsidP="00190ECE">
                  <w:pPr>
                    <w:framePr w:hSpace="180" w:wrap="around" w:vAnchor="page" w:hAnchor="page" w:x="1009" w:y="2701"/>
                    <w:rPr>
                      <w:rFonts w:ascii="Arial" w:hAnsi="Arial"/>
                    </w:rPr>
                  </w:pPr>
                </w:p>
              </w:tc>
            </w:tr>
            <w:tr w:rsidR="00B47192" w:rsidRPr="00E6433A" w14:paraId="6D9B3BD3" w14:textId="77777777" w:rsidTr="0032459A">
              <w:tc>
                <w:tcPr>
                  <w:tcW w:w="817" w:type="dxa"/>
                </w:tcPr>
                <w:p w14:paraId="4398960C" w14:textId="77777777" w:rsidR="00B47192" w:rsidRPr="00E6433A" w:rsidRDefault="00B47192" w:rsidP="00190ECE">
                  <w:pPr>
                    <w:framePr w:hSpace="180" w:wrap="around" w:vAnchor="page" w:hAnchor="page" w:x="1009" w:y="2701"/>
                    <w:rPr>
                      <w:rFonts w:ascii="Arial" w:hAnsi="Arial"/>
                    </w:rPr>
                  </w:pPr>
                </w:p>
              </w:tc>
              <w:tc>
                <w:tcPr>
                  <w:tcW w:w="709" w:type="dxa"/>
                </w:tcPr>
                <w:p w14:paraId="4FC129BE" w14:textId="77777777" w:rsidR="00B47192" w:rsidRPr="00E6433A" w:rsidRDefault="00B47192" w:rsidP="00190ECE">
                  <w:pPr>
                    <w:framePr w:hSpace="180" w:wrap="around" w:vAnchor="page" w:hAnchor="page" w:x="1009" w:y="2701"/>
                    <w:rPr>
                      <w:rFonts w:ascii="Arial" w:hAnsi="Arial"/>
                    </w:rPr>
                  </w:pPr>
                  <w:r>
                    <w:rPr>
                      <w:rFonts w:ascii="Arial" w:hAnsi="Arial"/>
                    </w:rPr>
                    <w:t>3</w:t>
                  </w:r>
                </w:p>
              </w:tc>
              <w:tc>
                <w:tcPr>
                  <w:tcW w:w="6990" w:type="dxa"/>
                </w:tcPr>
                <w:p w14:paraId="406B40A1" w14:textId="77777777" w:rsidR="00B47192" w:rsidRPr="00E6433A" w:rsidRDefault="00B47192" w:rsidP="00190ECE">
                  <w:pPr>
                    <w:framePr w:hSpace="180" w:wrap="around" w:vAnchor="page" w:hAnchor="page" w:x="1009" w:y="2701"/>
                    <w:rPr>
                      <w:rFonts w:ascii="Arial" w:hAnsi="Arial"/>
                    </w:rPr>
                  </w:pPr>
                  <w:r>
                    <w:rPr>
                      <w:rFonts w:ascii="Arial" w:hAnsi="Arial"/>
                    </w:rPr>
                    <w:t>Voeg  al mixen het water toe. 5 minuten mixen</w:t>
                  </w:r>
                </w:p>
              </w:tc>
            </w:tr>
            <w:tr w:rsidR="00B47192" w:rsidRPr="00E6433A" w14:paraId="4627404F" w14:textId="77777777" w:rsidTr="0032459A">
              <w:tc>
                <w:tcPr>
                  <w:tcW w:w="817" w:type="dxa"/>
                </w:tcPr>
                <w:p w14:paraId="7752F799" w14:textId="77777777" w:rsidR="00B47192" w:rsidRPr="00E6433A" w:rsidRDefault="00B47192" w:rsidP="00190ECE">
                  <w:pPr>
                    <w:framePr w:hSpace="180" w:wrap="around" w:vAnchor="page" w:hAnchor="page" w:x="1009" w:y="2701"/>
                    <w:rPr>
                      <w:rFonts w:ascii="Arial" w:hAnsi="Arial"/>
                    </w:rPr>
                  </w:pPr>
                </w:p>
              </w:tc>
              <w:tc>
                <w:tcPr>
                  <w:tcW w:w="709" w:type="dxa"/>
                </w:tcPr>
                <w:p w14:paraId="44F1A2CA" w14:textId="77777777" w:rsidR="00B47192" w:rsidRPr="00E6433A" w:rsidRDefault="00B47192" w:rsidP="00190ECE">
                  <w:pPr>
                    <w:framePr w:hSpace="180" w:wrap="around" w:vAnchor="page" w:hAnchor="page" w:x="1009" w:y="2701"/>
                    <w:rPr>
                      <w:rFonts w:ascii="Arial" w:hAnsi="Arial"/>
                    </w:rPr>
                  </w:pPr>
                  <w:r>
                    <w:rPr>
                      <w:rFonts w:ascii="Arial" w:hAnsi="Arial"/>
                    </w:rPr>
                    <w:t>4</w:t>
                  </w:r>
                </w:p>
              </w:tc>
              <w:tc>
                <w:tcPr>
                  <w:tcW w:w="6990" w:type="dxa"/>
                </w:tcPr>
                <w:p w14:paraId="04FF031E" w14:textId="77777777" w:rsidR="00B47192" w:rsidRPr="00E6433A" w:rsidRDefault="00B47192" w:rsidP="00190ECE">
                  <w:pPr>
                    <w:framePr w:hSpace="180" w:wrap="around" w:vAnchor="page" w:hAnchor="page" w:x="1009" w:y="2701"/>
                    <w:rPr>
                      <w:rFonts w:ascii="Arial" w:hAnsi="Arial"/>
                    </w:rPr>
                  </w:pPr>
                  <w:r>
                    <w:rPr>
                      <w:rFonts w:ascii="Arial" w:hAnsi="Arial"/>
                    </w:rPr>
                    <w:t>Dek de mix af met folie en laat het rijzen</w:t>
                  </w:r>
                </w:p>
              </w:tc>
            </w:tr>
            <w:tr w:rsidR="00B47192" w:rsidRPr="00E6433A" w14:paraId="6EE70A7F" w14:textId="77777777" w:rsidTr="0032459A">
              <w:tc>
                <w:tcPr>
                  <w:tcW w:w="817" w:type="dxa"/>
                </w:tcPr>
                <w:p w14:paraId="6ADAE931" w14:textId="77777777" w:rsidR="00B47192" w:rsidRPr="00E6433A" w:rsidRDefault="00B47192" w:rsidP="00190ECE">
                  <w:pPr>
                    <w:framePr w:hSpace="180" w:wrap="around" w:vAnchor="page" w:hAnchor="page" w:x="1009" w:y="2701"/>
                    <w:rPr>
                      <w:rFonts w:ascii="Arial" w:hAnsi="Arial"/>
                    </w:rPr>
                  </w:pPr>
                </w:p>
              </w:tc>
              <w:tc>
                <w:tcPr>
                  <w:tcW w:w="709" w:type="dxa"/>
                </w:tcPr>
                <w:p w14:paraId="6B30FC7A" w14:textId="77777777" w:rsidR="00B47192" w:rsidRPr="00E6433A" w:rsidRDefault="00B47192" w:rsidP="00190ECE">
                  <w:pPr>
                    <w:framePr w:hSpace="180" w:wrap="around" w:vAnchor="page" w:hAnchor="page" w:x="1009" w:y="2701"/>
                    <w:rPr>
                      <w:rFonts w:ascii="Arial" w:hAnsi="Arial"/>
                    </w:rPr>
                  </w:pPr>
                  <w:r>
                    <w:rPr>
                      <w:rFonts w:ascii="Arial" w:hAnsi="Arial"/>
                    </w:rPr>
                    <w:t>5</w:t>
                  </w:r>
                </w:p>
              </w:tc>
              <w:tc>
                <w:tcPr>
                  <w:tcW w:w="6990" w:type="dxa"/>
                </w:tcPr>
                <w:p w14:paraId="5152C1F1" w14:textId="77777777" w:rsidR="00B47192" w:rsidRPr="000B7963" w:rsidRDefault="00B47192" w:rsidP="00190ECE">
                  <w:pPr>
                    <w:framePr w:hSpace="180" w:wrap="around" w:vAnchor="page" w:hAnchor="page" w:x="1009" w:y="2701"/>
                    <w:rPr>
                      <w:rFonts w:ascii="Arial" w:hAnsi="Arial"/>
                      <w:b/>
                    </w:rPr>
                  </w:pPr>
                  <w:r w:rsidRPr="000B7963">
                    <w:rPr>
                      <w:rFonts w:ascii="Arial" w:hAnsi="Arial"/>
                      <w:b/>
                    </w:rPr>
                    <w:t xml:space="preserve">Zet de oven aan op 180 graden </w:t>
                  </w:r>
                </w:p>
              </w:tc>
            </w:tr>
            <w:tr w:rsidR="00B47192" w:rsidRPr="00E6433A" w14:paraId="344DF76A" w14:textId="77777777" w:rsidTr="0032459A">
              <w:tc>
                <w:tcPr>
                  <w:tcW w:w="817" w:type="dxa"/>
                </w:tcPr>
                <w:p w14:paraId="308AA312" w14:textId="77777777" w:rsidR="00B47192" w:rsidRPr="00E6433A" w:rsidRDefault="00B47192" w:rsidP="00190ECE">
                  <w:pPr>
                    <w:framePr w:hSpace="180" w:wrap="around" w:vAnchor="page" w:hAnchor="page" w:x="1009" w:y="2701"/>
                    <w:rPr>
                      <w:rFonts w:ascii="Arial" w:hAnsi="Arial"/>
                    </w:rPr>
                  </w:pPr>
                </w:p>
              </w:tc>
              <w:tc>
                <w:tcPr>
                  <w:tcW w:w="709" w:type="dxa"/>
                </w:tcPr>
                <w:p w14:paraId="519EC9F9" w14:textId="77777777" w:rsidR="00B47192" w:rsidRPr="00E6433A" w:rsidRDefault="00B47192" w:rsidP="00190ECE">
                  <w:pPr>
                    <w:framePr w:hSpace="180" w:wrap="around" w:vAnchor="page" w:hAnchor="page" w:x="1009" w:y="2701"/>
                    <w:rPr>
                      <w:rFonts w:ascii="Arial" w:hAnsi="Arial"/>
                    </w:rPr>
                  </w:pPr>
                  <w:r>
                    <w:rPr>
                      <w:rFonts w:ascii="Arial" w:hAnsi="Arial"/>
                    </w:rPr>
                    <w:t xml:space="preserve">6 </w:t>
                  </w:r>
                </w:p>
              </w:tc>
              <w:tc>
                <w:tcPr>
                  <w:tcW w:w="6990" w:type="dxa"/>
                </w:tcPr>
                <w:p w14:paraId="53B72687" w14:textId="77777777" w:rsidR="00B47192" w:rsidRPr="00E6433A" w:rsidRDefault="00B47192" w:rsidP="00190ECE">
                  <w:pPr>
                    <w:framePr w:hSpace="180" w:wrap="around" w:vAnchor="page" w:hAnchor="page" w:x="1009" w:y="2701"/>
                    <w:rPr>
                      <w:rFonts w:ascii="Arial" w:hAnsi="Arial"/>
                    </w:rPr>
                  </w:pPr>
                  <w:r>
                    <w:rPr>
                      <w:rFonts w:ascii="Arial" w:hAnsi="Arial"/>
                    </w:rPr>
                    <w:t>Maak de groenten schoon en snij de groenten in kleine blokjes</w:t>
                  </w:r>
                </w:p>
              </w:tc>
            </w:tr>
            <w:tr w:rsidR="00B47192" w:rsidRPr="00E6433A" w14:paraId="3F99FA50" w14:textId="77777777" w:rsidTr="0032459A">
              <w:tc>
                <w:tcPr>
                  <w:tcW w:w="817" w:type="dxa"/>
                </w:tcPr>
                <w:p w14:paraId="2E196657" w14:textId="77777777" w:rsidR="00B47192" w:rsidRPr="00E6433A" w:rsidRDefault="00B47192" w:rsidP="00190ECE">
                  <w:pPr>
                    <w:framePr w:hSpace="180" w:wrap="around" w:vAnchor="page" w:hAnchor="page" w:x="1009" w:y="2701"/>
                    <w:rPr>
                      <w:rFonts w:ascii="Arial" w:hAnsi="Arial"/>
                    </w:rPr>
                  </w:pPr>
                </w:p>
              </w:tc>
              <w:tc>
                <w:tcPr>
                  <w:tcW w:w="709" w:type="dxa"/>
                </w:tcPr>
                <w:p w14:paraId="1F77E05D" w14:textId="77777777" w:rsidR="00B47192" w:rsidRPr="00E6433A" w:rsidRDefault="00B47192" w:rsidP="00190ECE">
                  <w:pPr>
                    <w:framePr w:hSpace="180" w:wrap="around" w:vAnchor="page" w:hAnchor="page" w:x="1009" w:y="2701"/>
                    <w:rPr>
                      <w:rFonts w:ascii="Arial" w:hAnsi="Arial"/>
                    </w:rPr>
                  </w:pPr>
                  <w:r>
                    <w:rPr>
                      <w:rFonts w:ascii="Arial" w:hAnsi="Arial"/>
                    </w:rPr>
                    <w:t>7</w:t>
                  </w:r>
                </w:p>
              </w:tc>
              <w:tc>
                <w:tcPr>
                  <w:tcW w:w="6990" w:type="dxa"/>
                </w:tcPr>
                <w:p w14:paraId="54E71192" w14:textId="77777777" w:rsidR="00B47192" w:rsidRPr="00E6433A" w:rsidRDefault="00B47192" w:rsidP="00190ECE">
                  <w:pPr>
                    <w:framePr w:hSpace="180" w:wrap="around" w:vAnchor="page" w:hAnchor="page" w:x="1009" w:y="2701"/>
                    <w:rPr>
                      <w:rFonts w:ascii="Arial" w:hAnsi="Arial"/>
                    </w:rPr>
                  </w:pPr>
                  <w:r>
                    <w:rPr>
                      <w:rFonts w:ascii="Arial" w:hAnsi="Arial"/>
                    </w:rPr>
                    <w:t>Snij de salami in kleine stukjes</w:t>
                  </w:r>
                </w:p>
              </w:tc>
            </w:tr>
            <w:tr w:rsidR="00B47192" w:rsidRPr="00E6433A" w14:paraId="5C751929" w14:textId="77777777" w:rsidTr="0032459A">
              <w:tc>
                <w:tcPr>
                  <w:tcW w:w="817" w:type="dxa"/>
                </w:tcPr>
                <w:p w14:paraId="11249499" w14:textId="77777777" w:rsidR="00B47192" w:rsidRPr="00E6433A" w:rsidRDefault="00B47192" w:rsidP="00190ECE">
                  <w:pPr>
                    <w:framePr w:hSpace="180" w:wrap="around" w:vAnchor="page" w:hAnchor="page" w:x="1009" w:y="2701"/>
                    <w:rPr>
                      <w:rFonts w:ascii="Arial" w:hAnsi="Arial"/>
                    </w:rPr>
                  </w:pPr>
                </w:p>
              </w:tc>
              <w:tc>
                <w:tcPr>
                  <w:tcW w:w="709" w:type="dxa"/>
                </w:tcPr>
                <w:p w14:paraId="43657AA3" w14:textId="77777777" w:rsidR="00B47192" w:rsidRPr="00E6433A" w:rsidRDefault="00B47192" w:rsidP="00190ECE">
                  <w:pPr>
                    <w:framePr w:hSpace="180" w:wrap="around" w:vAnchor="page" w:hAnchor="page" w:x="1009" w:y="2701"/>
                    <w:rPr>
                      <w:rFonts w:ascii="Arial" w:hAnsi="Arial"/>
                    </w:rPr>
                  </w:pPr>
                  <w:r>
                    <w:rPr>
                      <w:rFonts w:ascii="Arial" w:hAnsi="Arial"/>
                    </w:rPr>
                    <w:t>8</w:t>
                  </w:r>
                </w:p>
              </w:tc>
              <w:tc>
                <w:tcPr>
                  <w:tcW w:w="6990" w:type="dxa"/>
                </w:tcPr>
                <w:p w14:paraId="271E9CE1" w14:textId="77777777" w:rsidR="00B47192" w:rsidRPr="00E6433A" w:rsidRDefault="00B47192" w:rsidP="00190ECE">
                  <w:pPr>
                    <w:framePr w:hSpace="180" w:wrap="around" w:vAnchor="page" w:hAnchor="page" w:x="1009" w:y="2701"/>
                    <w:rPr>
                      <w:rFonts w:ascii="Arial" w:hAnsi="Arial"/>
                    </w:rPr>
                  </w:pPr>
                  <w:r>
                    <w:rPr>
                      <w:rFonts w:ascii="Arial" w:hAnsi="Arial"/>
                    </w:rPr>
                    <w:t>Rol het deel uit tot een lap van ½ vinger dikte ( 3cm)</w:t>
                  </w:r>
                </w:p>
              </w:tc>
            </w:tr>
            <w:tr w:rsidR="00B47192" w:rsidRPr="00E6433A" w14:paraId="0EF94359" w14:textId="77777777" w:rsidTr="0032459A">
              <w:tc>
                <w:tcPr>
                  <w:tcW w:w="817" w:type="dxa"/>
                </w:tcPr>
                <w:p w14:paraId="1353274B" w14:textId="77777777" w:rsidR="00B47192" w:rsidRPr="00E6433A" w:rsidRDefault="00B47192" w:rsidP="00190ECE">
                  <w:pPr>
                    <w:framePr w:hSpace="180" w:wrap="around" w:vAnchor="page" w:hAnchor="page" w:x="1009" w:y="2701"/>
                    <w:rPr>
                      <w:rFonts w:ascii="Arial" w:hAnsi="Arial"/>
                    </w:rPr>
                  </w:pPr>
                </w:p>
              </w:tc>
              <w:tc>
                <w:tcPr>
                  <w:tcW w:w="709" w:type="dxa"/>
                </w:tcPr>
                <w:p w14:paraId="78172336" w14:textId="77777777" w:rsidR="00B47192" w:rsidRPr="00E6433A" w:rsidRDefault="00B47192" w:rsidP="00190ECE">
                  <w:pPr>
                    <w:framePr w:hSpace="180" w:wrap="around" w:vAnchor="page" w:hAnchor="page" w:x="1009" w:y="2701"/>
                    <w:rPr>
                      <w:rFonts w:ascii="Arial" w:hAnsi="Arial"/>
                    </w:rPr>
                  </w:pPr>
                  <w:r>
                    <w:rPr>
                      <w:rFonts w:ascii="Arial" w:hAnsi="Arial"/>
                    </w:rPr>
                    <w:t>9</w:t>
                  </w:r>
                </w:p>
              </w:tc>
              <w:tc>
                <w:tcPr>
                  <w:tcW w:w="6990" w:type="dxa"/>
                </w:tcPr>
                <w:p w14:paraId="2AAECCF3" w14:textId="77777777" w:rsidR="00B47192" w:rsidRPr="00E6433A" w:rsidRDefault="00B47192" w:rsidP="00190ECE">
                  <w:pPr>
                    <w:framePr w:hSpace="180" w:wrap="around" w:vAnchor="page" w:hAnchor="page" w:x="1009" w:y="2701"/>
                    <w:rPr>
                      <w:rFonts w:ascii="Arial" w:hAnsi="Arial"/>
                    </w:rPr>
                  </w:pPr>
                  <w:r>
                    <w:rPr>
                      <w:rFonts w:ascii="Arial" w:hAnsi="Arial"/>
                    </w:rPr>
                    <w:t>Steek rondjes van 10 cm doorsnee uit. ( 10stuks)</w:t>
                  </w:r>
                </w:p>
              </w:tc>
            </w:tr>
            <w:tr w:rsidR="00B47192" w:rsidRPr="00E6433A" w14:paraId="35CF9CB5" w14:textId="77777777" w:rsidTr="0032459A">
              <w:tc>
                <w:tcPr>
                  <w:tcW w:w="817" w:type="dxa"/>
                </w:tcPr>
                <w:p w14:paraId="0B99623C" w14:textId="77777777" w:rsidR="00B47192" w:rsidRPr="00E6433A" w:rsidRDefault="00B47192" w:rsidP="00190ECE">
                  <w:pPr>
                    <w:framePr w:hSpace="180" w:wrap="around" w:vAnchor="page" w:hAnchor="page" w:x="1009" w:y="2701"/>
                    <w:rPr>
                      <w:rFonts w:ascii="Arial" w:hAnsi="Arial"/>
                    </w:rPr>
                  </w:pPr>
                </w:p>
              </w:tc>
              <w:tc>
                <w:tcPr>
                  <w:tcW w:w="709" w:type="dxa"/>
                </w:tcPr>
                <w:p w14:paraId="165A546B" w14:textId="77777777" w:rsidR="00B47192" w:rsidRDefault="00B47192" w:rsidP="00190ECE">
                  <w:pPr>
                    <w:framePr w:hSpace="180" w:wrap="around" w:vAnchor="page" w:hAnchor="page" w:x="1009" w:y="2701"/>
                    <w:rPr>
                      <w:rFonts w:ascii="Arial" w:hAnsi="Arial"/>
                    </w:rPr>
                  </w:pPr>
                  <w:r>
                    <w:rPr>
                      <w:rFonts w:ascii="Arial" w:hAnsi="Arial"/>
                    </w:rPr>
                    <w:t xml:space="preserve">10 </w:t>
                  </w:r>
                </w:p>
              </w:tc>
              <w:tc>
                <w:tcPr>
                  <w:tcW w:w="6990" w:type="dxa"/>
                </w:tcPr>
                <w:p w14:paraId="22653E53" w14:textId="77777777" w:rsidR="00B47192" w:rsidRDefault="00B47192" w:rsidP="00190ECE">
                  <w:pPr>
                    <w:framePr w:hSpace="180" w:wrap="around" w:vAnchor="page" w:hAnchor="page" w:x="1009" w:y="2701"/>
                    <w:rPr>
                      <w:rFonts w:ascii="Arial" w:hAnsi="Arial"/>
                    </w:rPr>
                  </w:pPr>
                  <w:r>
                    <w:rPr>
                      <w:rFonts w:ascii="Arial" w:hAnsi="Arial"/>
                    </w:rPr>
                    <w:t>Beleg de rondjes in de volgende volgorde:</w:t>
                  </w:r>
                </w:p>
                <w:p w14:paraId="2114CB7F" w14:textId="77777777" w:rsidR="00B47192" w:rsidRPr="00E6433A" w:rsidRDefault="00B47192" w:rsidP="00190ECE">
                  <w:pPr>
                    <w:framePr w:hSpace="180" w:wrap="around" w:vAnchor="page" w:hAnchor="page" w:x="1009" w:y="2701"/>
                    <w:rPr>
                      <w:rFonts w:ascii="Arial" w:hAnsi="Arial"/>
                    </w:rPr>
                  </w:pPr>
                  <w:r>
                    <w:rPr>
                      <w:rFonts w:ascii="Arial" w:hAnsi="Arial"/>
                    </w:rPr>
                    <w:t>Saus, kruiden, groenten, salami, kaas.</w:t>
                  </w:r>
                </w:p>
              </w:tc>
            </w:tr>
            <w:tr w:rsidR="00B47192" w:rsidRPr="00E6433A" w14:paraId="2B0B5CC5" w14:textId="77777777" w:rsidTr="0032459A">
              <w:tc>
                <w:tcPr>
                  <w:tcW w:w="817" w:type="dxa"/>
                </w:tcPr>
                <w:p w14:paraId="78BB8FDC" w14:textId="77777777" w:rsidR="00B47192" w:rsidRPr="00E6433A" w:rsidRDefault="00B47192" w:rsidP="00190ECE">
                  <w:pPr>
                    <w:framePr w:hSpace="180" w:wrap="around" w:vAnchor="page" w:hAnchor="page" w:x="1009" w:y="2701"/>
                    <w:rPr>
                      <w:rFonts w:ascii="Arial" w:hAnsi="Arial"/>
                    </w:rPr>
                  </w:pPr>
                </w:p>
              </w:tc>
              <w:tc>
                <w:tcPr>
                  <w:tcW w:w="709" w:type="dxa"/>
                </w:tcPr>
                <w:p w14:paraId="4E8AEF65" w14:textId="77777777" w:rsidR="00B47192" w:rsidRDefault="00B47192" w:rsidP="00190ECE">
                  <w:pPr>
                    <w:framePr w:hSpace="180" w:wrap="around" w:vAnchor="page" w:hAnchor="page" w:x="1009" w:y="2701"/>
                    <w:rPr>
                      <w:rFonts w:ascii="Arial" w:hAnsi="Arial"/>
                    </w:rPr>
                  </w:pPr>
                  <w:r>
                    <w:rPr>
                      <w:rFonts w:ascii="Arial" w:hAnsi="Arial"/>
                    </w:rPr>
                    <w:t>11</w:t>
                  </w:r>
                </w:p>
              </w:tc>
              <w:tc>
                <w:tcPr>
                  <w:tcW w:w="6990" w:type="dxa"/>
                </w:tcPr>
                <w:p w14:paraId="430ED4ED" w14:textId="77777777" w:rsidR="00B47192" w:rsidRDefault="00B47192" w:rsidP="00190ECE">
                  <w:pPr>
                    <w:framePr w:hSpace="180" w:wrap="around" w:vAnchor="page" w:hAnchor="page" w:x="1009" w:y="2701"/>
                    <w:rPr>
                      <w:rFonts w:ascii="Arial" w:hAnsi="Arial"/>
                    </w:rPr>
                  </w:pPr>
                  <w:r>
                    <w:rPr>
                      <w:rFonts w:ascii="Arial" w:hAnsi="Arial"/>
                    </w:rPr>
                    <w:t xml:space="preserve">Bak de pizzarondjes in de oven op 180/200 graden in 15 minuten </w:t>
                  </w:r>
                </w:p>
              </w:tc>
            </w:tr>
          </w:tbl>
          <w:p w14:paraId="45ACC72D" w14:textId="04465DD9" w:rsidR="00B47192" w:rsidRPr="00D4288E" w:rsidRDefault="00D4288E" w:rsidP="00D4288E">
            <w:pPr>
              <w:rPr>
                <w:rFonts w:ascii="Arial" w:hAnsi="Arial"/>
              </w:rPr>
            </w:pPr>
            <w:r>
              <w:rPr>
                <w:rFonts w:ascii="Arial" w:hAnsi="Arial"/>
              </w:rPr>
              <w:t>Smakelijk eten.</w:t>
            </w:r>
          </w:p>
        </w:tc>
      </w:tr>
    </w:tbl>
    <w:p w14:paraId="149ACE07" w14:textId="5737616E" w:rsidR="00E6433A" w:rsidRDefault="00B47192" w:rsidP="00B47192">
      <w:pPr>
        <w:pStyle w:val="Kop1"/>
      </w:pPr>
      <w:r>
        <w:t xml:space="preserve"> </w:t>
      </w:r>
      <w:r w:rsidR="00190ECE">
        <w:t xml:space="preserve">Bijzondere </w:t>
      </w:r>
      <w:r>
        <w:t>keuken</w:t>
      </w:r>
      <w:r w:rsidR="00190ECE">
        <w:t xml:space="preserve"> NF&amp;D</w:t>
      </w:r>
      <w:bookmarkStart w:id="0" w:name="_GoBack"/>
      <w:bookmarkEnd w:id="0"/>
    </w:p>
    <w:p w14:paraId="263BEC50" w14:textId="36132AB2" w:rsidR="00B47192" w:rsidRPr="00D4288E" w:rsidRDefault="00B47192" w:rsidP="00D4288E">
      <w:pPr>
        <w:pStyle w:val="Ondertitel"/>
        <w:rPr>
          <w:i w:val="0"/>
          <w:sz w:val="32"/>
          <w:szCs w:val="32"/>
        </w:rPr>
      </w:pPr>
      <w:r w:rsidRPr="00B47192">
        <w:rPr>
          <w:i w:val="0"/>
          <w:sz w:val="32"/>
          <w:szCs w:val="32"/>
        </w:rPr>
        <w:t xml:space="preserve"> Pizza </w:t>
      </w:r>
      <w:r>
        <w:rPr>
          <w:i w:val="0"/>
          <w:sz w:val="32"/>
          <w:szCs w:val="32"/>
        </w:rPr>
        <w:tab/>
      </w:r>
      <w:r>
        <w:rPr>
          <w:i w:val="0"/>
          <w:sz w:val="32"/>
          <w:szCs w:val="32"/>
        </w:rPr>
        <w:tab/>
      </w:r>
      <w:r>
        <w:rPr>
          <w:i w:val="0"/>
          <w:sz w:val="32"/>
          <w:szCs w:val="32"/>
        </w:rPr>
        <w:tab/>
      </w:r>
      <w:r>
        <w:rPr>
          <w:i w:val="0"/>
          <w:sz w:val="32"/>
          <w:szCs w:val="32"/>
        </w:rPr>
        <w:tab/>
      </w:r>
      <w:r>
        <w:rPr>
          <w:i w:val="0"/>
          <w:sz w:val="32"/>
          <w:szCs w:val="32"/>
        </w:rPr>
        <w:tab/>
      </w:r>
      <w:r>
        <w:rPr>
          <w:i w:val="0"/>
          <w:sz w:val="32"/>
          <w:szCs w:val="32"/>
        </w:rPr>
        <w:tab/>
      </w:r>
      <w:r>
        <w:rPr>
          <w:i w:val="0"/>
          <w:sz w:val="32"/>
          <w:szCs w:val="32"/>
        </w:rPr>
        <w:tab/>
      </w:r>
      <w:r>
        <w:rPr>
          <w:i w:val="0"/>
          <w:sz w:val="32"/>
          <w:szCs w:val="32"/>
        </w:rPr>
        <w:tab/>
      </w:r>
      <w:r>
        <w:rPr>
          <w:i w:val="0"/>
          <w:sz w:val="32"/>
          <w:szCs w:val="32"/>
        </w:rPr>
        <w:tab/>
        <w:t>2G</w:t>
      </w:r>
    </w:p>
    <w:p w14:paraId="63E58A0F" w14:textId="77777777" w:rsidR="00B47192" w:rsidRPr="00B47192" w:rsidRDefault="00B47192" w:rsidP="00B47192"/>
    <w:p w14:paraId="77EE48D9" w14:textId="77777777" w:rsidR="00E6433A" w:rsidRPr="00E6433A" w:rsidRDefault="00E6433A">
      <w:pPr>
        <w:rPr>
          <w:rFonts w:ascii="Arial" w:hAnsi="Arial"/>
        </w:rPr>
      </w:pPr>
    </w:p>
    <w:p w14:paraId="0B6DA026" w14:textId="77777777" w:rsidR="000B7963" w:rsidRPr="00E6433A" w:rsidRDefault="000B7963">
      <w:pPr>
        <w:rPr>
          <w:rFonts w:ascii="Arial" w:hAnsi="Arial"/>
        </w:rPr>
      </w:pPr>
    </w:p>
    <w:sectPr w:rsidR="000B7963" w:rsidRPr="00E6433A" w:rsidSect="00D4288E">
      <w:headerReference w:type="default" r:id="rId7"/>
      <w:footerReference w:type="even" r:id="rId8"/>
      <w:footerReference w:type="default" r:id="rId9"/>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485BE" w14:textId="77777777" w:rsidR="00B47192" w:rsidRDefault="00B47192" w:rsidP="00B47192">
      <w:r>
        <w:separator/>
      </w:r>
    </w:p>
  </w:endnote>
  <w:endnote w:type="continuationSeparator" w:id="0">
    <w:p w14:paraId="15F4719F" w14:textId="77777777" w:rsidR="00B47192" w:rsidRDefault="00B47192" w:rsidP="00B4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645E" w14:textId="77777777" w:rsidR="00B47192" w:rsidRDefault="00B47192" w:rsidP="00CF75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36B49AE" w14:textId="77777777" w:rsidR="00B47192" w:rsidRDefault="00B47192" w:rsidP="00B471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92735" w14:textId="6B2D0D40" w:rsidR="00B47192" w:rsidRDefault="00B47192" w:rsidP="00CF75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0ECE">
      <w:rPr>
        <w:rStyle w:val="Paginanummer"/>
        <w:noProof/>
      </w:rPr>
      <w:t>1</w:t>
    </w:r>
    <w:r>
      <w:rPr>
        <w:rStyle w:val="Paginanummer"/>
      </w:rPr>
      <w:fldChar w:fldCharType="end"/>
    </w:r>
  </w:p>
  <w:p w14:paraId="749206F3" w14:textId="77777777" w:rsidR="00B47192" w:rsidRDefault="00B47192" w:rsidP="00B47192">
    <w:pPr>
      <w:pStyle w:val="Voettekst"/>
      <w:ind w:right="360"/>
    </w:pPr>
    <w:r>
      <w:t>M.L.H. Lecluse Dielen</w:t>
    </w:r>
  </w:p>
  <w:p w14:paraId="21218B4B" w14:textId="77777777" w:rsidR="00B47192" w:rsidRDefault="00B47192" w:rsidP="00B47192">
    <w:pPr>
      <w:pStyle w:val="Voettekst"/>
      <w:ind w:right="360"/>
    </w:pPr>
    <w:r>
      <w:t>2014-09-12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59A44" w14:textId="77777777" w:rsidR="00B47192" w:rsidRDefault="00B47192" w:rsidP="00B47192">
      <w:r>
        <w:separator/>
      </w:r>
    </w:p>
  </w:footnote>
  <w:footnote w:type="continuationSeparator" w:id="0">
    <w:p w14:paraId="7FEC2BCA" w14:textId="77777777" w:rsidR="00B47192" w:rsidRDefault="00B47192" w:rsidP="00B4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5A83E" w14:textId="77777777" w:rsidR="00B47192" w:rsidRPr="00B47192" w:rsidRDefault="00B47192" w:rsidP="00B47192">
    <w:pPr>
      <w:pStyle w:val="Kop1"/>
    </w:pPr>
    <w:r>
      <w:t>2G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912CBF"/>
    <w:multiLevelType w:val="hybridMultilevel"/>
    <w:tmpl w:val="8E20D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3B43D9"/>
    <w:multiLevelType w:val="hybridMultilevel"/>
    <w:tmpl w:val="5284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3A"/>
    <w:rsid w:val="00056E19"/>
    <w:rsid w:val="000B7963"/>
    <w:rsid w:val="00190ECE"/>
    <w:rsid w:val="006F7AB5"/>
    <w:rsid w:val="007B6290"/>
    <w:rsid w:val="00A20864"/>
    <w:rsid w:val="00B47192"/>
    <w:rsid w:val="00BA3BF8"/>
    <w:rsid w:val="00D4288E"/>
    <w:rsid w:val="00E6433A"/>
    <w:rsid w:val="00F47799"/>
    <w:rsid w:val="00FE5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38760"/>
  <w14:defaultImageDpi w14:val="300"/>
  <w15:docId w15:val="{BB6C58F8-9BDF-45A7-8858-32690C14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paragraph" w:styleId="Kop1">
    <w:name w:val="heading 1"/>
    <w:basedOn w:val="Standaard"/>
    <w:next w:val="Standaard"/>
    <w:link w:val="Kop1Char"/>
    <w:uiPriority w:val="9"/>
    <w:qFormat/>
    <w:rsid w:val="00B47192"/>
    <w:pPr>
      <w:keepNext/>
      <w:keepLines/>
      <w:spacing w:before="120"/>
      <w:outlineLvl w:val="0"/>
    </w:pPr>
    <w:rPr>
      <w:rFonts w:asciiTheme="majorHAnsi" w:eastAsiaTheme="majorEastAsia" w:hAnsiTheme="majorHAnsi" w:cstheme="majorBidi"/>
      <w:b/>
      <w:bCs/>
      <w:color w:val="345A8A" w:themeColor="accent1" w:themeShade="B5"/>
      <w:sz w:val="32"/>
      <w:szCs w:val="32"/>
    </w:rPr>
  </w:style>
  <w:style w:type="paragraph" w:styleId="Kop4">
    <w:name w:val="heading 4"/>
    <w:basedOn w:val="Standaard"/>
    <w:next w:val="Standaard"/>
    <w:link w:val="Kop4Char"/>
    <w:uiPriority w:val="9"/>
    <w:semiHidden/>
    <w:unhideWhenUsed/>
    <w:qFormat/>
    <w:rsid w:val="00B4719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4779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F47799"/>
    <w:rPr>
      <w:rFonts w:ascii="Lucida Grande" w:hAnsi="Lucida Grande" w:cs="Lucida Grande"/>
      <w:sz w:val="18"/>
      <w:szCs w:val="18"/>
    </w:rPr>
  </w:style>
  <w:style w:type="table" w:styleId="Tabelraster">
    <w:name w:val="Table Grid"/>
    <w:basedOn w:val="Standaardtabel"/>
    <w:uiPriority w:val="59"/>
    <w:rsid w:val="00E6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B47192"/>
    <w:rPr>
      <w:rFonts w:asciiTheme="majorHAnsi" w:eastAsiaTheme="majorEastAsia" w:hAnsiTheme="majorHAnsi" w:cstheme="majorBidi"/>
      <w:b/>
      <w:bCs/>
      <w:i/>
      <w:iCs/>
      <w:color w:val="4F81BD" w:themeColor="accent1"/>
      <w:lang w:val="nl-NL"/>
    </w:rPr>
  </w:style>
  <w:style w:type="character" w:styleId="Hyperlink">
    <w:name w:val="Hyperlink"/>
    <w:basedOn w:val="Standaardalinea-lettertype"/>
    <w:uiPriority w:val="99"/>
    <w:unhideWhenUsed/>
    <w:rsid w:val="00B47192"/>
    <w:rPr>
      <w:color w:val="0000FF" w:themeColor="hyperlink"/>
      <w:u w:val="single"/>
    </w:rPr>
  </w:style>
  <w:style w:type="paragraph" w:styleId="Geenafstand">
    <w:name w:val="No Spacing"/>
    <w:uiPriority w:val="1"/>
    <w:qFormat/>
    <w:rsid w:val="00B47192"/>
    <w:rPr>
      <w:rFonts w:ascii="Verdana" w:eastAsiaTheme="minorHAnsi" w:hAnsi="Verdana"/>
      <w:szCs w:val="22"/>
      <w:lang w:val="nl-NL"/>
    </w:rPr>
  </w:style>
  <w:style w:type="paragraph" w:styleId="Lijstalinea">
    <w:name w:val="List Paragraph"/>
    <w:basedOn w:val="Standaard"/>
    <w:uiPriority w:val="34"/>
    <w:qFormat/>
    <w:rsid w:val="00B47192"/>
    <w:pPr>
      <w:ind w:left="720"/>
      <w:contextualSpacing/>
    </w:pPr>
  </w:style>
  <w:style w:type="paragraph" w:styleId="Voettekst">
    <w:name w:val="footer"/>
    <w:basedOn w:val="Standaard"/>
    <w:link w:val="VoettekstChar"/>
    <w:uiPriority w:val="99"/>
    <w:unhideWhenUsed/>
    <w:rsid w:val="00B47192"/>
    <w:pPr>
      <w:tabs>
        <w:tab w:val="center" w:pos="4320"/>
        <w:tab w:val="right" w:pos="8640"/>
      </w:tabs>
    </w:pPr>
  </w:style>
  <w:style w:type="character" w:customStyle="1" w:styleId="VoettekstChar">
    <w:name w:val="Voettekst Char"/>
    <w:basedOn w:val="Standaardalinea-lettertype"/>
    <w:link w:val="Voettekst"/>
    <w:uiPriority w:val="99"/>
    <w:rsid w:val="00B47192"/>
    <w:rPr>
      <w:lang w:val="nl-NL"/>
    </w:rPr>
  </w:style>
  <w:style w:type="character" w:styleId="Paginanummer">
    <w:name w:val="page number"/>
    <w:basedOn w:val="Standaardalinea-lettertype"/>
    <w:uiPriority w:val="99"/>
    <w:semiHidden/>
    <w:unhideWhenUsed/>
    <w:rsid w:val="00B47192"/>
  </w:style>
  <w:style w:type="paragraph" w:styleId="Koptekst">
    <w:name w:val="header"/>
    <w:basedOn w:val="Standaard"/>
    <w:link w:val="KoptekstChar"/>
    <w:uiPriority w:val="99"/>
    <w:unhideWhenUsed/>
    <w:rsid w:val="00B47192"/>
    <w:pPr>
      <w:tabs>
        <w:tab w:val="center" w:pos="4320"/>
        <w:tab w:val="right" w:pos="8640"/>
      </w:tabs>
    </w:pPr>
  </w:style>
  <w:style w:type="character" w:customStyle="1" w:styleId="KoptekstChar">
    <w:name w:val="Koptekst Char"/>
    <w:basedOn w:val="Standaardalinea-lettertype"/>
    <w:link w:val="Koptekst"/>
    <w:uiPriority w:val="99"/>
    <w:rsid w:val="00B47192"/>
    <w:rPr>
      <w:lang w:val="nl-NL"/>
    </w:rPr>
  </w:style>
  <w:style w:type="character" w:customStyle="1" w:styleId="Kop1Char">
    <w:name w:val="Kop 1 Char"/>
    <w:basedOn w:val="Standaardalinea-lettertype"/>
    <w:link w:val="Kop1"/>
    <w:uiPriority w:val="9"/>
    <w:rsid w:val="00B47192"/>
    <w:rPr>
      <w:rFonts w:asciiTheme="majorHAnsi" w:eastAsiaTheme="majorEastAsia" w:hAnsiTheme="majorHAnsi" w:cstheme="majorBidi"/>
      <w:b/>
      <w:bCs/>
      <w:color w:val="345A8A" w:themeColor="accent1" w:themeShade="B5"/>
      <w:sz w:val="32"/>
      <w:szCs w:val="32"/>
      <w:lang w:val="nl-NL"/>
    </w:rPr>
  </w:style>
  <w:style w:type="paragraph" w:styleId="Ondertitel">
    <w:name w:val="Subtitle"/>
    <w:basedOn w:val="Standaard"/>
    <w:next w:val="Standaard"/>
    <w:link w:val="OndertitelChar"/>
    <w:uiPriority w:val="11"/>
    <w:qFormat/>
    <w:rsid w:val="00B47192"/>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uiPriority w:val="11"/>
    <w:rsid w:val="00B47192"/>
    <w:rPr>
      <w:rFonts w:asciiTheme="majorHAnsi" w:eastAsiaTheme="majorEastAsia" w:hAnsiTheme="majorHAnsi" w:cstheme="majorBidi"/>
      <w:i/>
      <w:iCs/>
      <w:color w:val="4F81BD" w:themeColor="accent1"/>
      <w:spacing w:val="15"/>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Lucullus Workshops</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 Lecluse</dc:creator>
  <cp:keywords/>
  <dc:description/>
  <cp:lastModifiedBy>Marjel Lecluse - Dielen</cp:lastModifiedBy>
  <cp:revision>4</cp:revision>
  <cp:lastPrinted>2018-10-22T14:14:00Z</cp:lastPrinted>
  <dcterms:created xsi:type="dcterms:W3CDTF">2018-10-22T14:12:00Z</dcterms:created>
  <dcterms:modified xsi:type="dcterms:W3CDTF">2019-03-13T09:53:00Z</dcterms:modified>
</cp:coreProperties>
</file>